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92" w:rsidRDefault="0061017E" w:rsidP="00512C92">
      <w:pPr>
        <w:spacing w:line="240" w:lineRule="auto"/>
      </w:pPr>
      <w:bookmarkStart w:id="0" w:name="_GoBack"/>
      <w:bookmarkEnd w:id="0"/>
      <w:r w:rsidRPr="006B0FFF">
        <w:rPr>
          <w:b/>
        </w:rPr>
        <w:t>Scenariusz lekcji z języka niemieckiego</w:t>
      </w:r>
      <w:r w:rsidR="007D7773">
        <w:rPr>
          <w:b/>
        </w:rPr>
        <w:t xml:space="preserve"> z wyko</w:t>
      </w:r>
      <w:r w:rsidR="00080408">
        <w:rPr>
          <w:b/>
        </w:rPr>
        <w:t xml:space="preserve">rzystaniem aktywnej tablicy </w:t>
      </w:r>
      <w:r>
        <w:br/>
      </w:r>
      <w:r>
        <w:br/>
      </w:r>
      <w:r w:rsidRPr="006B0FFF">
        <w:rPr>
          <w:b/>
        </w:rPr>
        <w:t>Tema</w:t>
      </w:r>
      <w:r w:rsidR="0095671A" w:rsidRPr="006B0FFF">
        <w:rPr>
          <w:b/>
        </w:rPr>
        <w:t>t</w:t>
      </w:r>
      <w:r w:rsidR="00080408">
        <w:t xml:space="preserve">: „Wie </w:t>
      </w:r>
      <w:r w:rsidR="00080408" w:rsidRPr="00080408">
        <w:rPr>
          <w:lang w:val="de-DE"/>
        </w:rPr>
        <w:t>spät</w:t>
      </w:r>
      <w:r w:rsidR="00080408">
        <w:t xml:space="preserve"> </w:t>
      </w:r>
      <w:proofErr w:type="spellStart"/>
      <w:r w:rsidR="00080408">
        <w:t>ist</w:t>
      </w:r>
      <w:proofErr w:type="spellEnd"/>
      <w:r w:rsidR="00080408">
        <w:t xml:space="preserve"> es</w:t>
      </w:r>
      <w:r w:rsidR="0095671A">
        <w:t xml:space="preserve">?”- </w:t>
      </w:r>
      <w:r w:rsidR="00080408">
        <w:t>Która jest godzina</w:t>
      </w:r>
      <w:r>
        <w:t>?</w:t>
      </w:r>
      <w:r>
        <w:br/>
      </w:r>
      <w:r>
        <w:br/>
      </w:r>
      <w:r w:rsidRPr="006B0FFF">
        <w:rPr>
          <w:b/>
        </w:rPr>
        <w:t>Klasa</w:t>
      </w:r>
      <w:r w:rsidR="005B3F36">
        <w:t xml:space="preserve">: VII </w:t>
      </w:r>
      <w:r w:rsidR="00080408">
        <w:br/>
      </w:r>
      <w:r>
        <w:br/>
      </w:r>
      <w:r w:rsidR="00080408">
        <w:rPr>
          <w:b/>
        </w:rPr>
        <w:t xml:space="preserve">Cele: </w:t>
      </w:r>
      <w:r w:rsidR="00080408">
        <w:t>Uczniowie umieją/potrafią prawidłowo nazywać poszczególne godziny zegarowe oraz wypowiadać się o przebiegu dnia z użyciem czasu zegarowego.</w:t>
      </w:r>
      <w:r>
        <w:br/>
      </w:r>
      <w:r>
        <w:br/>
      </w:r>
      <w:r w:rsidRPr="006B0FFF">
        <w:rPr>
          <w:b/>
        </w:rPr>
        <w:t>Formy pracy</w:t>
      </w:r>
      <w:r>
        <w:t>: praca z cała klasa, praca indywidualna, praca w parach.</w:t>
      </w:r>
      <w:r>
        <w:br/>
      </w:r>
      <w:r>
        <w:br/>
      </w:r>
      <w:r w:rsidRPr="006B0FFF">
        <w:rPr>
          <w:b/>
        </w:rPr>
        <w:t>Materiały pomocnicze</w:t>
      </w:r>
      <w:r>
        <w:t>: książka,</w:t>
      </w:r>
      <w:r w:rsidR="005B3F36">
        <w:t xml:space="preserve"> ćwiczenia, tablica, marker, magnesy, zegar z kartonu, pomoce przygotowane na kartkach, tablica</w:t>
      </w:r>
      <w:r>
        <w:t xml:space="preserve"> </w:t>
      </w:r>
      <w:r w:rsidR="00080408">
        <w:t>aktywna</w:t>
      </w:r>
      <w:r w:rsidR="005B3F36">
        <w:t>, ćwiczenia online.</w:t>
      </w:r>
      <w:r>
        <w:br/>
      </w:r>
      <w:r>
        <w:br/>
      </w:r>
      <w:r w:rsidRPr="006B0FFF">
        <w:rPr>
          <w:b/>
        </w:rPr>
        <w:t>Przebieg lekcji</w:t>
      </w:r>
      <w:r>
        <w:t xml:space="preserve">: </w:t>
      </w:r>
      <w:r>
        <w:br/>
      </w:r>
      <w:r>
        <w:br/>
        <w:t>- Faza wstępna lekcji (5 min.)</w:t>
      </w:r>
      <w:r>
        <w:br/>
        <w:t xml:space="preserve">Nauczyciel wita uczniów, sprawdza obecność oraz zadanie domowe z poprzedniej </w:t>
      </w:r>
      <w:r w:rsidR="00E44988">
        <w:t>lekcji.</w:t>
      </w:r>
      <w:r w:rsidR="00E44988">
        <w:br/>
      </w:r>
      <w:r w:rsidR="00E44988">
        <w:br/>
        <w:t>- Faza powtórzeniowa (5</w:t>
      </w:r>
      <w:r>
        <w:t>min.)</w:t>
      </w:r>
      <w:r>
        <w:br/>
      </w:r>
      <w:r w:rsidR="00E44988">
        <w:t>Uczniowie losują po jednej karteczce z liczbami i wypowiadają na głos wylosowane liczby w celu przypomnienia i utrwalenia liczb w języku niemieckim.</w:t>
      </w:r>
      <w:r>
        <w:br/>
      </w:r>
      <w:r>
        <w:br/>
        <w:t>- Faza wprowadzająca do now</w:t>
      </w:r>
      <w:r w:rsidR="00696825">
        <w:t>ego tematu (3</w:t>
      </w:r>
      <w:r w:rsidR="00C523C2">
        <w:t xml:space="preserve"> min.)</w:t>
      </w:r>
      <w:r w:rsidR="00C523C2">
        <w:br/>
      </w:r>
      <w:r w:rsidR="00E44988">
        <w:t xml:space="preserve">Nauczyciel zapisuje temat lekcji „Wie </w:t>
      </w:r>
      <w:proofErr w:type="spellStart"/>
      <w:r w:rsidR="00E44988" w:rsidRPr="00E44988">
        <w:t>spät</w:t>
      </w:r>
      <w:proofErr w:type="spellEnd"/>
      <w:r w:rsidR="00E44988">
        <w:t xml:space="preserve"> </w:t>
      </w:r>
      <w:proofErr w:type="spellStart"/>
      <w:r w:rsidR="00E44988">
        <w:t>ist</w:t>
      </w:r>
      <w:proofErr w:type="spellEnd"/>
      <w:r w:rsidR="00E44988">
        <w:t xml:space="preserve"> es?” na tablicy  i informuje uczniów czego będą się dzisiaj uczyć</w:t>
      </w:r>
      <w:r w:rsidR="00512C92">
        <w:t xml:space="preserve">. </w:t>
      </w:r>
      <w:r>
        <w:t>Uczniowie próbują przetłumaczyć temat na język polski. W razie problemów nauczyciel zadaje pytanie pomocnicze</w:t>
      </w:r>
      <w:r w:rsidR="00512C92">
        <w:t>.</w:t>
      </w:r>
      <w:r>
        <w:t xml:space="preserve"> </w:t>
      </w:r>
      <w:r>
        <w:br/>
      </w:r>
      <w:r>
        <w:br/>
        <w:t>-</w:t>
      </w:r>
      <w:r w:rsidR="00C523C2">
        <w:t xml:space="preserve"> </w:t>
      </w:r>
      <w:r w:rsidR="005B3F36">
        <w:t>Wyjaśnienie nowych zagadnień (10</w:t>
      </w:r>
      <w:r>
        <w:t xml:space="preserve"> min.)</w:t>
      </w:r>
      <w:r>
        <w:br/>
      </w:r>
      <w:r w:rsidR="00512C92">
        <w:t>Nauczyciel wprowadza sposoby określania godzin poprzez prezentacje na aktywnej tablicy (zegar oraz przykłady- Załącznik 1). Uczniowie zapisują w zeszytach najważniejsze przykłady.</w:t>
      </w:r>
    </w:p>
    <w:p w:rsidR="0003582A" w:rsidRDefault="00512C92" w:rsidP="00512C92">
      <w:pPr>
        <w:spacing w:line="240" w:lineRule="auto"/>
      </w:pPr>
      <w:r>
        <w:t>Omówienie przez nauczyciela kolejnych przykładów godzin z podręcznika (Ćw. 1 str. 86). Uczniowie słuchają i powtarzają usłyszane godziny.</w:t>
      </w:r>
    </w:p>
    <w:p w:rsidR="005B3F36" w:rsidRDefault="0003582A" w:rsidP="00512C92">
      <w:pPr>
        <w:spacing w:line="240" w:lineRule="auto"/>
        <w:rPr>
          <w:b/>
        </w:rPr>
      </w:pPr>
      <w:r>
        <w:t>Słuchanie- W trakcie słuchania dialogu</w:t>
      </w:r>
      <w:r w:rsidR="005B3F36">
        <w:t xml:space="preserve">(Ćw. 4a str. 88) </w:t>
      </w:r>
      <w:r>
        <w:t xml:space="preserve"> uczniowie mają za zadanie </w:t>
      </w:r>
      <w:r w:rsidR="005B3F36">
        <w:t xml:space="preserve">powiedzieć jak jest po niemiecku: -Zegarek śpieszy, Zegarek późni, Zegarek stoi, Nie mam zegarka, Mój zegarek chodzi dobrze. </w:t>
      </w:r>
      <w:r w:rsidR="005B3F36">
        <w:br/>
      </w:r>
      <w:r w:rsidR="005B3F36">
        <w:br/>
        <w:t>- Ćwiczenia (10</w:t>
      </w:r>
      <w:r w:rsidR="0061017E">
        <w:t xml:space="preserve"> min.)</w:t>
      </w:r>
      <w:r w:rsidR="0061017E">
        <w:br/>
        <w:t xml:space="preserve">1. </w:t>
      </w:r>
      <w:r w:rsidR="00512C92">
        <w:t>Słucha</w:t>
      </w:r>
      <w:r w:rsidR="00C4740F">
        <w:t>nie-Uczniowie notują</w:t>
      </w:r>
      <w:r w:rsidR="00512C92">
        <w:t xml:space="preserve"> w zeszycie usłyszane godziny (Ćw. 2 str. 87)</w:t>
      </w:r>
      <w:r w:rsidR="0061017E">
        <w:t xml:space="preserve"> </w:t>
      </w:r>
      <w:r w:rsidR="0061017E">
        <w:br/>
        <w:t xml:space="preserve">2. Na </w:t>
      </w:r>
      <w:r w:rsidR="00512C92">
        <w:t xml:space="preserve">aktywnej </w:t>
      </w:r>
      <w:r w:rsidR="0061017E">
        <w:t>tablicy zostaje wyświetlone ćwiczenie</w:t>
      </w:r>
      <w:r w:rsidR="004342D7">
        <w:t xml:space="preserve"> (Załącznik 2)</w:t>
      </w:r>
      <w:r w:rsidR="0061017E">
        <w:t xml:space="preserve">. Uczniowie muszą dopasować </w:t>
      </w:r>
      <w:r w:rsidR="00512C92">
        <w:t>godziny napisane słownie do godzin napisanych cyfrowo</w:t>
      </w:r>
      <w:r w:rsidR="0061017E">
        <w:t>.</w:t>
      </w:r>
      <w:r w:rsidR="0061017E">
        <w:br/>
        <w:t xml:space="preserve">3. </w:t>
      </w:r>
      <w:r w:rsidR="005B3F36">
        <w:t xml:space="preserve">Nauczyciel pokazuje na zegarze z kartonu godziny, uczniowie zgłaszają się i odpowiadają na pytanie „Wie </w:t>
      </w:r>
      <w:proofErr w:type="spellStart"/>
      <w:r w:rsidR="005B3F36" w:rsidRPr="00E44988">
        <w:t>spät</w:t>
      </w:r>
      <w:proofErr w:type="spellEnd"/>
      <w:r w:rsidR="005B3F36">
        <w:t xml:space="preserve"> </w:t>
      </w:r>
      <w:proofErr w:type="spellStart"/>
      <w:r w:rsidR="005B3F36">
        <w:t>ist</w:t>
      </w:r>
      <w:proofErr w:type="spellEnd"/>
      <w:r w:rsidR="005B3F36">
        <w:t xml:space="preserve"> es?”</w:t>
      </w:r>
      <w:r w:rsidR="005B3F36">
        <w:br/>
      </w:r>
      <w:r w:rsidR="005B3F36">
        <w:br/>
        <w:t>- Faza utrwalająca (</w:t>
      </w:r>
      <w:r w:rsidR="00257DEF">
        <w:t xml:space="preserve">10 </w:t>
      </w:r>
      <w:r w:rsidR="0061017E">
        <w:t>min.)</w:t>
      </w:r>
      <w:r w:rsidR="0061017E">
        <w:br/>
        <w:t xml:space="preserve">1. Uczniowie pracują w parach. </w:t>
      </w:r>
      <w:r w:rsidR="005B3F36">
        <w:t xml:space="preserve">Jedna osoba zadaje pytanie „Wie </w:t>
      </w:r>
      <w:proofErr w:type="spellStart"/>
      <w:r w:rsidR="005B3F36" w:rsidRPr="00E44988">
        <w:t>spät</w:t>
      </w:r>
      <w:proofErr w:type="spellEnd"/>
      <w:r w:rsidR="005B3F36">
        <w:t xml:space="preserve"> </w:t>
      </w:r>
      <w:proofErr w:type="spellStart"/>
      <w:r w:rsidR="005B3F36">
        <w:t>ist</w:t>
      </w:r>
      <w:proofErr w:type="spellEnd"/>
      <w:r w:rsidR="005B3F36">
        <w:t xml:space="preserve"> es?” a druga odpowiada, podając wymyśloną przez siebie godzinę</w:t>
      </w:r>
      <w:r w:rsidR="00696825">
        <w:br/>
        <w:t>-Faza końc</w:t>
      </w:r>
      <w:r w:rsidR="00257DEF">
        <w:t xml:space="preserve">owa (2 </w:t>
      </w:r>
      <w:r w:rsidR="0061017E">
        <w:t>min):</w:t>
      </w:r>
      <w:r w:rsidR="0061017E">
        <w:br/>
        <w:t>Nauczyciel zapisuje zadanie domowe na</w:t>
      </w:r>
      <w:r>
        <w:t xml:space="preserve"> tablicy (zeszyt ćwiczeń str.53,54ćw. 1,2,3</w:t>
      </w:r>
      <w:r w:rsidR="0061017E">
        <w:t xml:space="preserve">) żegna się z uczniami. </w:t>
      </w:r>
      <w:r w:rsidR="0061017E">
        <w:br/>
      </w:r>
      <w:r w:rsidR="0061017E">
        <w:lastRenderedPageBreak/>
        <w:br/>
      </w:r>
      <w:r w:rsidR="0061017E">
        <w:br/>
      </w:r>
      <w:r w:rsidR="005B3F36">
        <w:br/>
      </w:r>
      <w:r w:rsidR="005B3F36">
        <w:br/>
      </w:r>
      <w:r w:rsidR="0061017E" w:rsidRPr="005B3F36">
        <w:rPr>
          <w:b/>
        </w:rPr>
        <w:t>Załączniki:</w:t>
      </w:r>
    </w:p>
    <w:p w:rsidR="005B3F36" w:rsidRDefault="0061017E" w:rsidP="00512C92">
      <w:pPr>
        <w:spacing w:line="240" w:lineRule="auto"/>
      </w:pPr>
      <w:r w:rsidRPr="00F05115">
        <w:br/>
      </w:r>
      <w:r w:rsidR="008072A7">
        <w:t>Załącznik 1</w:t>
      </w:r>
    </w:p>
    <w:p w:rsidR="00512C92" w:rsidRDefault="0061017E" w:rsidP="00512C92">
      <w:pPr>
        <w:spacing w:line="240" w:lineRule="auto"/>
      </w:pPr>
      <w:r w:rsidRPr="00F05115">
        <w:br/>
      </w:r>
      <w:r w:rsidR="00512C92" w:rsidRPr="00512C92">
        <w:t>https://www.youtube.com/watch?v=BjanpcOtmio</w:t>
      </w:r>
    </w:p>
    <w:p w:rsidR="008072A7" w:rsidRDefault="008072A7" w:rsidP="00512C92">
      <w:pPr>
        <w:spacing w:line="240" w:lineRule="auto"/>
      </w:pPr>
      <w:r>
        <w:t>Załącznik 2</w:t>
      </w:r>
    </w:p>
    <w:p w:rsidR="00257DEF" w:rsidRDefault="004342D7" w:rsidP="004342D7">
      <w:pPr>
        <w:spacing w:line="240" w:lineRule="auto"/>
      </w:pPr>
      <w:r w:rsidRPr="004342D7">
        <w:t>http://www.hueber.de/shared/uebungen/delfin/lerner/uebungen/fset.php?Volume=1&amp;Lection=6&amp;E</w:t>
      </w:r>
    </w:p>
    <w:p w:rsidR="000D703E" w:rsidRDefault="004342D7" w:rsidP="004342D7">
      <w:pPr>
        <w:spacing w:line="240" w:lineRule="auto"/>
      </w:pPr>
      <w:proofErr w:type="spellStart"/>
      <w:r w:rsidRPr="004342D7">
        <w:t>xercise</w:t>
      </w:r>
      <w:proofErr w:type="spellEnd"/>
      <w:r w:rsidRPr="004342D7">
        <w:t>=4&amp;SubExercise=1</w:t>
      </w:r>
    </w:p>
    <w:p w:rsidR="00257DEF" w:rsidRDefault="00257DEF" w:rsidP="004342D7">
      <w:pPr>
        <w:spacing w:line="240" w:lineRule="auto"/>
      </w:pPr>
    </w:p>
    <w:p w:rsidR="00257DEF" w:rsidRDefault="00257DEF" w:rsidP="004342D7">
      <w:pPr>
        <w:spacing w:line="240" w:lineRule="auto"/>
      </w:pPr>
    </w:p>
    <w:p w:rsidR="007B13EB" w:rsidRPr="007A24C4" w:rsidRDefault="0061017E" w:rsidP="007A24C4">
      <w:pPr>
        <w:spacing w:line="240" w:lineRule="auto"/>
      </w:pPr>
      <w:r w:rsidRPr="007A24C4">
        <w:br/>
      </w:r>
      <w:r w:rsidR="00257DEF">
        <w:t xml:space="preserve">                                                                                           Lekcję przeprowadziła Anna Krygowska-Kobiałka</w:t>
      </w:r>
    </w:p>
    <w:sectPr w:rsidR="007B13EB" w:rsidRPr="007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E"/>
    <w:rsid w:val="0003582A"/>
    <w:rsid w:val="00080408"/>
    <w:rsid w:val="000D703E"/>
    <w:rsid w:val="001B09AA"/>
    <w:rsid w:val="00257DEF"/>
    <w:rsid w:val="004342D7"/>
    <w:rsid w:val="00512C92"/>
    <w:rsid w:val="005B3F36"/>
    <w:rsid w:val="0061017E"/>
    <w:rsid w:val="00686C17"/>
    <w:rsid w:val="00696825"/>
    <w:rsid w:val="006B0FFF"/>
    <w:rsid w:val="0076679A"/>
    <w:rsid w:val="007A24C4"/>
    <w:rsid w:val="007B13EB"/>
    <w:rsid w:val="007D7773"/>
    <w:rsid w:val="008072A7"/>
    <w:rsid w:val="009544A1"/>
    <w:rsid w:val="0095671A"/>
    <w:rsid w:val="00971A3D"/>
    <w:rsid w:val="009D540C"/>
    <w:rsid w:val="00C4740F"/>
    <w:rsid w:val="00C523C2"/>
    <w:rsid w:val="00CC58B4"/>
    <w:rsid w:val="00D129D7"/>
    <w:rsid w:val="00D335A9"/>
    <w:rsid w:val="00E379A4"/>
    <w:rsid w:val="00E44988"/>
    <w:rsid w:val="00F05115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E45E-349E-43DD-9125-93A0EB7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2018-06-10T13:48:00Z</dcterms:created>
  <dcterms:modified xsi:type="dcterms:W3CDTF">2018-06-10T13:48:00Z</dcterms:modified>
</cp:coreProperties>
</file>